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5C" w:rsidRDefault="007A4F79">
      <w:pPr>
        <w:spacing w:before="61"/>
        <w:ind w:right="1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360044</wp:posOffset>
                </wp:positionH>
                <wp:positionV relativeFrom="page">
                  <wp:posOffset>725790</wp:posOffset>
                </wp:positionV>
                <wp:extent cx="7200265" cy="25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26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 h="25400">
                              <a:moveTo>
                                <a:pt x="7200265" y="0"/>
                              </a:moveTo>
                              <a:lnTo>
                                <a:pt x="0" y="0"/>
                              </a:lnTo>
                              <a:lnTo>
                                <a:pt x="0" y="25399"/>
                              </a:lnTo>
                              <a:lnTo>
                                <a:pt x="7200265" y="25399"/>
                              </a:lnTo>
                              <a:lnTo>
                                <a:pt x="7200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310C4" id="Graphic 1" o:spid="_x0000_s1026" style="position:absolute;margin-left:28.35pt;margin-top:57.15pt;width:566.95pt;height: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0026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" path="m7200265,l,,,25399r7200265,l7200265,xe" fillcolor="re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b/>
          <w:i/>
          <w:color w:val="FF0000"/>
          <w:sz w:val="24"/>
        </w:rPr>
        <w:t>НА</w:t>
      </w:r>
      <w:r>
        <w:rPr>
          <w:rFonts w:ascii="Times New Roman" w:hAnsi="Times New Roman"/>
          <w:b/>
          <w:i/>
          <w:color w:val="FF0000"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</w:rPr>
        <w:t>ФИРМЕННОМ</w:t>
      </w:r>
      <w:r>
        <w:rPr>
          <w:rFonts w:ascii="Times New Roman" w:hAnsi="Times New Roman"/>
          <w:b/>
          <w:i/>
          <w:color w:val="FF0000"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</w:rPr>
        <w:t>БЛАНКЕ</w:t>
      </w:r>
      <w:r>
        <w:rPr>
          <w:rFonts w:ascii="Times New Roman" w:hAnsi="Times New Roman"/>
          <w:b/>
          <w:i/>
          <w:color w:val="FF0000"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color w:val="FF0000"/>
          <w:spacing w:val="-2"/>
          <w:sz w:val="24"/>
        </w:rPr>
        <w:t>ОРГАНИЗАЦИИ</w:t>
      </w:r>
    </w:p>
    <w:p w:rsidR="003D075C" w:rsidRDefault="003D075C">
      <w:pPr>
        <w:pStyle w:val="a3"/>
        <w:rPr>
          <w:rFonts w:ascii="Times New Roman"/>
          <w:i/>
        </w:rPr>
      </w:pPr>
    </w:p>
    <w:p w:rsidR="003D075C" w:rsidRDefault="007A4F79">
      <w:pPr>
        <w:tabs>
          <w:tab w:val="left" w:pos="1026"/>
        </w:tabs>
        <w:ind w:left="129"/>
        <w:rPr>
          <w:b/>
          <w:sz w:val="28"/>
        </w:rPr>
      </w:pPr>
      <w:r>
        <w:rPr>
          <w:b/>
          <w:spacing w:val="-12"/>
          <w:sz w:val="28"/>
        </w:rPr>
        <w:t xml:space="preserve">Исх. № </w:t>
      </w:r>
      <w:r w:rsidRPr="007A4F79">
        <w:rPr>
          <w:b/>
          <w:spacing w:val="-12"/>
          <w:sz w:val="28"/>
          <w:highlight w:val="yellow"/>
        </w:rPr>
        <w:t>_____________</w:t>
      </w:r>
      <w:r>
        <w:rPr>
          <w:b/>
          <w:spacing w:val="-12"/>
          <w:sz w:val="28"/>
        </w:rPr>
        <w:t xml:space="preserve"> от </w:t>
      </w:r>
      <w:r w:rsidRPr="007A4F79">
        <w:rPr>
          <w:b/>
          <w:spacing w:val="-12"/>
          <w:sz w:val="28"/>
          <w:highlight w:val="yellow"/>
        </w:rPr>
        <w:t>________________</w:t>
      </w:r>
    </w:p>
    <w:p w:rsidR="003D075C" w:rsidRDefault="007A4F79">
      <w:pPr>
        <w:pStyle w:val="1"/>
        <w:spacing w:before="281"/>
        <w:ind w:right="1"/>
        <w:jc w:val="center"/>
      </w:pPr>
      <w:r>
        <w:t>ЗАЯВКА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РЕМОНТ</w:t>
      </w:r>
      <w:r>
        <w:rPr>
          <w:spacing w:val="-2"/>
        </w:rPr>
        <w:t xml:space="preserve"> ОБОРУДОВАНИЯ</w:t>
      </w:r>
    </w:p>
    <w:p w:rsidR="003D075C" w:rsidRDefault="003D075C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880"/>
        <w:gridCol w:w="2793"/>
        <w:gridCol w:w="6600"/>
      </w:tblGrid>
      <w:tr w:rsidR="003D075C">
        <w:trPr>
          <w:trHeight w:val="510"/>
        </w:trPr>
        <w:tc>
          <w:tcPr>
            <w:tcW w:w="527" w:type="dxa"/>
            <w:vMerge w:val="restart"/>
          </w:tcPr>
          <w:p w:rsidR="003D075C" w:rsidRDefault="003D075C">
            <w:pPr>
              <w:pStyle w:val="TableParagraph"/>
              <w:ind w:left="0"/>
              <w:rPr>
                <w:b/>
                <w:sz w:val="28"/>
              </w:rPr>
            </w:pPr>
          </w:p>
          <w:p w:rsidR="003D075C" w:rsidRDefault="003D075C">
            <w:pPr>
              <w:pStyle w:val="TableParagraph"/>
              <w:ind w:left="0"/>
              <w:rPr>
                <w:b/>
                <w:sz w:val="28"/>
              </w:rPr>
            </w:pPr>
          </w:p>
          <w:p w:rsidR="003D075C" w:rsidRDefault="003D075C">
            <w:pPr>
              <w:pStyle w:val="TableParagraph"/>
              <w:ind w:left="0"/>
              <w:rPr>
                <w:b/>
                <w:sz w:val="28"/>
              </w:rPr>
            </w:pPr>
          </w:p>
          <w:p w:rsidR="003D075C" w:rsidRDefault="003D075C">
            <w:pPr>
              <w:pStyle w:val="TableParagraph"/>
              <w:ind w:left="0"/>
              <w:rPr>
                <w:b/>
                <w:sz w:val="28"/>
              </w:rPr>
            </w:pPr>
          </w:p>
          <w:p w:rsidR="003D075C" w:rsidRDefault="003D075C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3D075C" w:rsidRDefault="007A4F79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80" w:type="dxa"/>
            <w:vMerge w:val="restart"/>
            <w:textDirection w:val="btLr"/>
          </w:tcPr>
          <w:p w:rsidR="003D075C" w:rsidRDefault="007A4F79">
            <w:pPr>
              <w:pStyle w:val="TableParagraph"/>
              <w:spacing w:before="111"/>
              <w:ind w:left="1192" w:right="990" w:hanging="196"/>
              <w:rPr>
                <w:b/>
                <w:sz w:val="28"/>
              </w:rPr>
            </w:pPr>
            <w:r>
              <w:rPr>
                <w:b/>
                <w:spacing w:val="-14"/>
                <w:sz w:val="28"/>
              </w:rPr>
              <w:t xml:space="preserve">Информация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</w:t>
            </w: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Тип: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2"/>
                <w:sz w:val="28"/>
                <w:highlight w:val="yellow"/>
              </w:rPr>
              <w:t>)</w:t>
            </w:r>
          </w:p>
        </w:tc>
      </w:tr>
      <w:tr w:rsidR="003D075C">
        <w:trPr>
          <w:trHeight w:val="510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15"/>
                <w:sz w:val="28"/>
              </w:rPr>
              <w:t>Заводской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номер: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</w:t>
            </w:r>
            <w:bookmarkStart w:id="0" w:name="_GoBack"/>
            <w:bookmarkEnd w:id="0"/>
            <w:r>
              <w:rPr>
                <w:b/>
                <w:color w:val="000000"/>
                <w:sz w:val="28"/>
                <w:highlight w:val="yellow"/>
              </w:rPr>
              <w:t>казана</w:t>
            </w:r>
            <w:r>
              <w:rPr>
                <w:b/>
                <w:color w:val="000000"/>
                <w:spacing w:val="-5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2"/>
                <w:sz w:val="28"/>
                <w:highlight w:val="yellow"/>
              </w:rPr>
              <w:t>)</w:t>
            </w:r>
          </w:p>
        </w:tc>
      </w:tr>
      <w:tr w:rsidR="003D075C">
        <w:trPr>
          <w:trHeight w:val="509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ГОТВ: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Novec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1230</w:t>
            </w:r>
            <w:r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(указан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2"/>
                <w:sz w:val="28"/>
                <w:highlight w:val="yellow"/>
              </w:rPr>
              <w:t>)</w:t>
            </w:r>
          </w:p>
        </w:tc>
      </w:tr>
      <w:tr w:rsidR="003D075C">
        <w:trPr>
          <w:trHeight w:val="510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7"/>
                <w:sz w:val="28"/>
              </w:rPr>
              <w:t xml:space="preserve">Масса </w:t>
            </w:r>
            <w:r>
              <w:rPr>
                <w:b/>
                <w:spacing w:val="-2"/>
                <w:sz w:val="28"/>
              </w:rPr>
              <w:t>ГОТВ: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(указана</w:t>
            </w:r>
            <w:r>
              <w:rPr>
                <w:b/>
                <w:color w:val="000000"/>
                <w:spacing w:val="-5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2"/>
                <w:sz w:val="28"/>
                <w:highlight w:val="yellow"/>
              </w:rPr>
              <w:t>)</w:t>
            </w:r>
          </w:p>
        </w:tc>
      </w:tr>
      <w:tr w:rsidR="003D075C">
        <w:trPr>
          <w:trHeight w:val="509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</w:t>
            </w:r>
            <w:r>
              <w:rPr>
                <w:b/>
                <w:spacing w:val="-4"/>
                <w:sz w:val="28"/>
              </w:rPr>
              <w:t>а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изгот</w:t>
            </w:r>
            <w:r>
              <w:rPr>
                <w:b/>
                <w:spacing w:val="-4"/>
                <w:sz w:val="28"/>
              </w:rPr>
              <w:t>овл</w:t>
            </w:r>
            <w:proofErr w:type="spellEnd"/>
            <w:r>
              <w:rPr>
                <w:b/>
                <w:spacing w:val="-4"/>
                <w:sz w:val="28"/>
              </w:rPr>
              <w:t>.: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(указана</w:t>
            </w:r>
            <w:r>
              <w:rPr>
                <w:b/>
                <w:color w:val="000000"/>
                <w:spacing w:val="-5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2"/>
                <w:sz w:val="28"/>
                <w:highlight w:val="yellow"/>
              </w:rPr>
              <w:t>)</w:t>
            </w:r>
          </w:p>
        </w:tc>
      </w:tr>
      <w:tr w:rsidR="003D075C">
        <w:trPr>
          <w:trHeight w:val="509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Дат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заправки: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(указана</w:t>
            </w:r>
            <w:r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паспорте)</w:t>
            </w:r>
          </w:p>
        </w:tc>
      </w:tr>
      <w:tr w:rsidR="003D075C">
        <w:trPr>
          <w:trHeight w:val="510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14"/>
                <w:sz w:val="28"/>
              </w:rPr>
              <w:t>Наличие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паспорт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а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000000"/>
                <w:spacing w:val="-2"/>
                <w:sz w:val="28"/>
                <w:highlight w:val="yellow"/>
              </w:rPr>
              <w:t>Присутствует/Отсутствует</w:t>
            </w:r>
          </w:p>
        </w:tc>
      </w:tr>
      <w:tr w:rsidR="003D075C">
        <w:trPr>
          <w:trHeight w:val="656"/>
        </w:trPr>
        <w:tc>
          <w:tcPr>
            <w:tcW w:w="527" w:type="dxa"/>
            <w:vMerge w:val="restart"/>
          </w:tcPr>
          <w:p w:rsidR="003D075C" w:rsidRDefault="003D075C">
            <w:pPr>
              <w:pStyle w:val="TableParagraph"/>
              <w:ind w:left="0"/>
              <w:rPr>
                <w:b/>
                <w:sz w:val="28"/>
              </w:rPr>
            </w:pPr>
          </w:p>
          <w:p w:rsidR="003D075C" w:rsidRDefault="003D075C">
            <w:pPr>
              <w:pStyle w:val="TableParagraph"/>
              <w:ind w:left="0"/>
              <w:rPr>
                <w:b/>
                <w:sz w:val="28"/>
              </w:rPr>
            </w:pPr>
          </w:p>
          <w:p w:rsidR="003D075C" w:rsidRDefault="003D075C">
            <w:pPr>
              <w:pStyle w:val="TableParagraph"/>
              <w:spacing w:before="110"/>
              <w:ind w:left="0"/>
              <w:rPr>
                <w:b/>
                <w:sz w:val="28"/>
              </w:rPr>
            </w:pPr>
          </w:p>
          <w:p w:rsidR="003D075C" w:rsidRDefault="007A4F79">
            <w:pPr>
              <w:pStyle w:val="TableParagraph"/>
              <w:spacing w:before="1"/>
              <w:ind w:left="18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80" w:type="dxa"/>
            <w:vMerge w:val="restart"/>
            <w:textDirection w:val="btLr"/>
          </w:tcPr>
          <w:p w:rsidR="003D075C" w:rsidRDefault="007A4F79">
            <w:pPr>
              <w:pStyle w:val="TableParagraph"/>
              <w:spacing w:before="111"/>
              <w:ind w:left="571" w:right="429" w:hanging="135"/>
              <w:rPr>
                <w:b/>
                <w:sz w:val="28"/>
              </w:rPr>
            </w:pPr>
            <w:r>
              <w:rPr>
                <w:b/>
                <w:spacing w:val="-16"/>
                <w:sz w:val="28"/>
              </w:rPr>
              <w:t xml:space="preserve">Информация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Баллоне</w:t>
            </w: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169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Тип: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line="330" w:lineRule="atLeast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или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клеймо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на</w:t>
            </w:r>
            <w:r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баллоне до 2012 года)</w:t>
            </w:r>
          </w:p>
        </w:tc>
      </w:tr>
      <w:tr w:rsidR="003D075C">
        <w:trPr>
          <w:trHeight w:val="653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165"/>
              <w:ind w:left="107"/>
              <w:rPr>
                <w:b/>
                <w:sz w:val="28"/>
              </w:rPr>
            </w:pPr>
            <w:r>
              <w:rPr>
                <w:b/>
                <w:spacing w:val="-15"/>
                <w:sz w:val="28"/>
              </w:rPr>
              <w:t>Заводской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номер: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line="330" w:lineRule="atLeast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или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клеймо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на</w:t>
            </w:r>
            <w:r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баллоне до 2012 года)</w:t>
            </w:r>
          </w:p>
        </w:tc>
      </w:tr>
      <w:tr w:rsidR="003D075C">
        <w:trPr>
          <w:trHeight w:val="649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162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изгот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овл</w:t>
            </w:r>
            <w:proofErr w:type="spellEnd"/>
            <w:r>
              <w:rPr>
                <w:b/>
                <w:spacing w:val="-4"/>
                <w:sz w:val="28"/>
              </w:rPr>
              <w:t>.: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line="328" w:lineRule="exact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(указана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паспорте/на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highlight w:val="yellow"/>
              </w:rPr>
              <w:t>шильде</w:t>
            </w:r>
            <w:proofErr w:type="spellEnd"/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или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клеймо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на</w:t>
            </w:r>
            <w:r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баллоне до 2012 года)</w:t>
            </w:r>
          </w:p>
        </w:tc>
      </w:tr>
      <w:tr w:rsidR="003D075C">
        <w:trPr>
          <w:trHeight w:val="503"/>
        </w:trPr>
        <w:tc>
          <w:tcPr>
            <w:tcW w:w="527" w:type="dxa"/>
            <w:vMerge/>
            <w:tcBorders>
              <w:top w:val="nil"/>
            </w:tcBorders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textDirection w:val="btLr"/>
          </w:tcPr>
          <w:p w:rsidR="003D075C" w:rsidRDefault="003D075C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:rsidR="003D075C" w:rsidRDefault="007A4F79">
            <w:pPr>
              <w:pStyle w:val="TableParagraph"/>
              <w:spacing w:before="89"/>
              <w:ind w:left="107"/>
              <w:rPr>
                <w:b/>
                <w:sz w:val="28"/>
              </w:rPr>
            </w:pPr>
            <w:r>
              <w:rPr>
                <w:b/>
                <w:spacing w:val="-14"/>
                <w:sz w:val="28"/>
              </w:rPr>
              <w:t>Наличие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паспорт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а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89"/>
              <w:rPr>
                <w:b/>
                <w:sz w:val="28"/>
              </w:rPr>
            </w:pPr>
            <w:r>
              <w:rPr>
                <w:b/>
                <w:color w:val="000000"/>
                <w:spacing w:val="-2"/>
                <w:sz w:val="28"/>
                <w:highlight w:val="yellow"/>
              </w:rPr>
              <w:t>Присутствует/Отсутствует</w:t>
            </w:r>
          </w:p>
        </w:tc>
      </w:tr>
      <w:tr w:rsidR="003D075C">
        <w:trPr>
          <w:trHeight w:val="397"/>
        </w:trPr>
        <w:tc>
          <w:tcPr>
            <w:tcW w:w="527" w:type="dxa"/>
          </w:tcPr>
          <w:p w:rsidR="003D075C" w:rsidRDefault="007A4F79">
            <w:pPr>
              <w:pStyle w:val="TableParagraph"/>
              <w:spacing w:before="39"/>
              <w:ind w:left="40" w:righ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3673" w:type="dxa"/>
            <w:gridSpan w:val="2"/>
          </w:tcPr>
          <w:p w:rsidR="003D075C" w:rsidRDefault="007A4F79">
            <w:pPr>
              <w:pStyle w:val="TableParagraph"/>
              <w:spacing w:before="39"/>
              <w:rPr>
                <w:b/>
                <w:sz w:val="28"/>
              </w:rPr>
            </w:pPr>
            <w:r>
              <w:rPr>
                <w:b/>
                <w:spacing w:val="-16"/>
                <w:sz w:val="28"/>
              </w:rPr>
              <w:t>Вид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39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Техническое</w:t>
            </w:r>
            <w:r>
              <w:rPr>
                <w:b/>
                <w:color w:val="000000"/>
                <w:spacing w:val="-7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освидетельствование</w:t>
            </w:r>
          </w:p>
        </w:tc>
      </w:tr>
      <w:tr w:rsidR="003D075C">
        <w:trPr>
          <w:trHeight w:val="656"/>
        </w:trPr>
        <w:tc>
          <w:tcPr>
            <w:tcW w:w="527" w:type="dxa"/>
          </w:tcPr>
          <w:p w:rsidR="003D075C" w:rsidRDefault="007A4F79">
            <w:pPr>
              <w:pStyle w:val="TableParagraph"/>
              <w:spacing w:before="169"/>
              <w:ind w:left="40" w:righ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3673" w:type="dxa"/>
            <w:gridSpan w:val="2"/>
          </w:tcPr>
          <w:p w:rsidR="003D075C" w:rsidRDefault="007A4F79">
            <w:pPr>
              <w:pStyle w:val="TableParagraph"/>
              <w:spacing w:line="330" w:lineRule="atLeast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Подробное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описание </w:t>
            </w:r>
            <w:r>
              <w:rPr>
                <w:b/>
                <w:spacing w:val="-14"/>
                <w:sz w:val="28"/>
              </w:rPr>
              <w:t>неисправност</w:t>
            </w:r>
            <w:r>
              <w:rPr>
                <w:b/>
                <w:spacing w:val="-14"/>
                <w:sz w:val="28"/>
              </w:rPr>
              <w:t>и</w:t>
            </w:r>
            <w:r>
              <w:rPr>
                <w:b/>
                <w:spacing w:val="-27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или</w:t>
            </w:r>
            <w:r>
              <w:rPr>
                <w:b/>
                <w:spacing w:val="-27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ТЗ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line="330" w:lineRule="atLeast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Необходимо</w:t>
            </w:r>
            <w:r>
              <w:rPr>
                <w:b/>
                <w:color w:val="000000"/>
                <w:spacing w:val="-16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провести</w:t>
            </w:r>
            <w:r>
              <w:rPr>
                <w:b/>
                <w:color w:val="000000"/>
                <w:spacing w:val="-15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восстановление</w:t>
            </w:r>
            <w:r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  <w:highlight w:val="yellow"/>
              </w:rPr>
              <w:t>работоспособности модуля</w:t>
            </w:r>
          </w:p>
        </w:tc>
      </w:tr>
      <w:tr w:rsidR="003D075C">
        <w:trPr>
          <w:trHeight w:val="394"/>
        </w:trPr>
        <w:tc>
          <w:tcPr>
            <w:tcW w:w="527" w:type="dxa"/>
          </w:tcPr>
          <w:p w:rsidR="003D075C" w:rsidRDefault="007A4F79">
            <w:pPr>
              <w:pStyle w:val="TableParagraph"/>
              <w:spacing w:before="36"/>
              <w:ind w:left="40" w:righ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3673" w:type="dxa"/>
            <w:gridSpan w:val="2"/>
          </w:tcPr>
          <w:p w:rsidR="003D075C" w:rsidRDefault="007A4F79">
            <w:pPr>
              <w:pStyle w:val="TableParagraph"/>
              <w:spacing w:before="36"/>
              <w:rPr>
                <w:b/>
                <w:sz w:val="28"/>
              </w:rPr>
            </w:pPr>
            <w:r>
              <w:rPr>
                <w:b/>
                <w:spacing w:val="-14"/>
                <w:sz w:val="28"/>
              </w:rPr>
              <w:t>Организация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от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правит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ель</w:t>
            </w:r>
          </w:p>
        </w:tc>
        <w:tc>
          <w:tcPr>
            <w:tcW w:w="6600" w:type="dxa"/>
          </w:tcPr>
          <w:p w:rsidR="003D075C" w:rsidRDefault="007A4F79">
            <w:pPr>
              <w:pStyle w:val="TableParagraph"/>
              <w:spacing w:before="36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(ИНН:</w:t>
            </w:r>
            <w:r>
              <w:rPr>
                <w:b/>
                <w:color w:val="000000"/>
                <w:spacing w:val="-6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2425012240)</w:t>
            </w:r>
          </w:p>
        </w:tc>
      </w:tr>
      <w:tr w:rsidR="003D075C">
        <w:trPr>
          <w:trHeight w:val="656"/>
        </w:trPr>
        <w:tc>
          <w:tcPr>
            <w:tcW w:w="527" w:type="dxa"/>
          </w:tcPr>
          <w:p w:rsidR="003D075C" w:rsidRDefault="007A4F79">
            <w:pPr>
              <w:pStyle w:val="TableParagraph"/>
              <w:spacing w:before="169"/>
              <w:ind w:left="27" w:right="4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w w:val="85"/>
                <w:sz w:val="28"/>
              </w:rPr>
              <w:t>6</w:t>
            </w:r>
          </w:p>
        </w:tc>
        <w:tc>
          <w:tcPr>
            <w:tcW w:w="3673" w:type="dxa"/>
            <w:gridSpan w:val="2"/>
          </w:tcPr>
          <w:p w:rsidR="003D075C" w:rsidRDefault="007A4F79">
            <w:pPr>
              <w:pStyle w:val="TableParagraph"/>
              <w:spacing w:line="330" w:lineRule="atLeast"/>
              <w:ind w:right="856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>Конт</w:t>
            </w:r>
            <w:r>
              <w:rPr>
                <w:b/>
                <w:spacing w:val="-12"/>
                <w:sz w:val="28"/>
              </w:rPr>
              <w:t>акт</w:t>
            </w:r>
            <w:r>
              <w:rPr>
                <w:b/>
                <w:spacing w:val="-12"/>
                <w:sz w:val="28"/>
              </w:rPr>
              <w:t>ные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 xml:space="preserve">данные </w:t>
            </w:r>
            <w:r>
              <w:rPr>
                <w:b/>
                <w:spacing w:val="-2"/>
                <w:sz w:val="28"/>
              </w:rPr>
              <w:t>Заказчика</w:t>
            </w:r>
          </w:p>
        </w:tc>
        <w:tc>
          <w:tcPr>
            <w:tcW w:w="6600" w:type="dxa"/>
          </w:tcPr>
          <w:p w:rsidR="003D075C" w:rsidRDefault="003D075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3D075C">
        <w:trPr>
          <w:trHeight w:val="653"/>
        </w:trPr>
        <w:tc>
          <w:tcPr>
            <w:tcW w:w="527" w:type="dxa"/>
          </w:tcPr>
          <w:p w:rsidR="003D075C" w:rsidRDefault="007A4F79">
            <w:pPr>
              <w:pStyle w:val="TableParagraph"/>
              <w:spacing w:before="165"/>
              <w:ind w:left="27" w:right="4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w w:val="85"/>
                <w:sz w:val="28"/>
              </w:rPr>
              <w:t>7</w:t>
            </w:r>
          </w:p>
        </w:tc>
        <w:tc>
          <w:tcPr>
            <w:tcW w:w="3673" w:type="dxa"/>
            <w:gridSpan w:val="2"/>
          </w:tcPr>
          <w:p w:rsidR="003D075C" w:rsidRDefault="007A4F79">
            <w:pPr>
              <w:pStyle w:val="TableParagraph"/>
              <w:spacing w:line="330" w:lineRule="atLeast"/>
              <w:ind w:right="49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</w:t>
            </w:r>
            <w:r>
              <w:rPr>
                <w:b/>
                <w:sz w:val="28"/>
              </w:rPr>
              <w:t xml:space="preserve">венный </w:t>
            </w:r>
            <w:proofErr w:type="spellStart"/>
            <w:r>
              <w:rPr>
                <w:b/>
                <w:spacing w:val="-14"/>
                <w:sz w:val="28"/>
              </w:rPr>
              <w:t>менедж</w:t>
            </w:r>
            <w:proofErr w:type="spellEnd"/>
            <w:r>
              <w:rPr>
                <w:b/>
                <w:spacing w:val="-37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ер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pacing w:val="-14"/>
                <w:sz w:val="28"/>
              </w:rPr>
              <w:t>Исполнит</w:t>
            </w:r>
            <w:r>
              <w:rPr>
                <w:b/>
                <w:spacing w:val="-14"/>
                <w:sz w:val="28"/>
              </w:rPr>
              <w:t>еля</w:t>
            </w:r>
          </w:p>
        </w:tc>
        <w:tc>
          <w:tcPr>
            <w:tcW w:w="6600" w:type="dxa"/>
          </w:tcPr>
          <w:p w:rsidR="003D075C" w:rsidRDefault="003D075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3D075C">
        <w:trPr>
          <w:trHeight w:val="390"/>
        </w:trPr>
        <w:tc>
          <w:tcPr>
            <w:tcW w:w="527" w:type="dxa"/>
          </w:tcPr>
          <w:p w:rsidR="003D075C" w:rsidRDefault="007A4F79">
            <w:pPr>
              <w:pStyle w:val="TableParagraph"/>
              <w:spacing w:before="32"/>
              <w:ind w:left="27" w:right="4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w w:val="85"/>
                <w:sz w:val="28"/>
              </w:rPr>
              <w:t>8</w:t>
            </w:r>
          </w:p>
        </w:tc>
        <w:tc>
          <w:tcPr>
            <w:tcW w:w="3673" w:type="dxa"/>
            <w:gridSpan w:val="2"/>
          </w:tcPr>
          <w:p w:rsidR="003D075C" w:rsidRDefault="007A4F79">
            <w:pPr>
              <w:pStyle w:val="TableParagraph"/>
              <w:spacing w:before="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Объект</w:t>
            </w:r>
          </w:p>
        </w:tc>
        <w:tc>
          <w:tcPr>
            <w:tcW w:w="6600" w:type="dxa"/>
          </w:tcPr>
          <w:p w:rsidR="003D075C" w:rsidRDefault="003D075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</w:tbl>
    <w:p w:rsidR="007A4F79" w:rsidRPr="007A4F79" w:rsidRDefault="007A4F79" w:rsidP="007A4F79">
      <w:pPr>
        <w:pStyle w:val="a3"/>
        <w:spacing w:before="141" w:line="360" w:lineRule="auto"/>
        <w:ind w:left="3793" w:right="126"/>
        <w:rPr>
          <w:b w:val="0"/>
          <w:spacing w:val="-14"/>
        </w:rPr>
      </w:pPr>
      <w:r>
        <w:rPr>
          <w:spacing w:val="-14"/>
        </w:rPr>
        <w:t xml:space="preserve">                                                                                        </w:t>
      </w:r>
      <w:r w:rsidRPr="007A4F79">
        <w:rPr>
          <w:b w:val="0"/>
          <w:spacing w:val="-14"/>
        </w:rPr>
        <w:t xml:space="preserve">Отправитель </w:t>
      </w:r>
      <w:r w:rsidRPr="007A4F79">
        <w:rPr>
          <w:b w:val="0"/>
          <w:spacing w:val="-14"/>
          <w:highlight w:val="yellow"/>
        </w:rPr>
        <w:t>_____________________</w:t>
      </w:r>
      <w:r w:rsidRPr="007A4F79">
        <w:rPr>
          <w:b w:val="0"/>
          <w:spacing w:val="-14"/>
        </w:rPr>
        <w:t>/ФИО/</w:t>
      </w:r>
    </w:p>
    <w:p w:rsidR="003D075C" w:rsidRPr="007A4F79" w:rsidRDefault="007A4F79">
      <w:pPr>
        <w:pStyle w:val="a3"/>
        <w:spacing w:before="141" w:line="360" w:lineRule="auto"/>
        <w:ind w:left="3793" w:right="126" w:firstLine="4845"/>
        <w:jc w:val="right"/>
        <w:rPr>
          <w:b w:val="0"/>
        </w:rPr>
      </w:pPr>
      <w:r w:rsidRPr="007A4F79"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5420321</wp:posOffset>
                </wp:positionH>
                <wp:positionV relativeFrom="paragraph">
                  <wp:posOffset>89423</wp:posOffset>
                </wp:positionV>
                <wp:extent cx="302260" cy="1790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26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" h="179070">
                              <a:moveTo>
                                <a:pt x="302029" y="0"/>
                              </a:moveTo>
                              <a:lnTo>
                                <a:pt x="0" y="0"/>
                              </a:lnTo>
                              <a:lnTo>
                                <a:pt x="0" y="178668"/>
                              </a:lnTo>
                              <a:lnTo>
                                <a:pt x="302029" y="178668"/>
                              </a:lnTo>
                              <a:lnTo>
                                <a:pt x="302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A0B04" id="Graphic 2" o:spid="_x0000_s1026" style="position:absolute;margin-left:426.8pt;margin-top:7.05pt;width:23.8pt;height:14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26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" path="m302029,l,,,178668r302029,l302029,xe" fillcolor="yellow" stroked="f">
                <v:path arrowok="t"/>
                <w10:wrap anchorx="page"/>
              </v:shape>
            </w:pict>
          </mc:Fallback>
        </mc:AlternateContent>
      </w:r>
      <w:r w:rsidRPr="007A4F79">
        <w:rPr>
          <w:b w:val="0"/>
          <w:spacing w:val="-14"/>
        </w:rPr>
        <w:t>–</w:t>
      </w:r>
      <w:r w:rsidRPr="007A4F79">
        <w:rPr>
          <w:b w:val="0"/>
        </w:rPr>
        <w:t xml:space="preserve"> </w:t>
      </w:r>
      <w:r w:rsidRPr="007A4F79">
        <w:rPr>
          <w:b w:val="0"/>
          <w:spacing w:val="-14"/>
        </w:rPr>
        <w:t>Пример</w:t>
      </w:r>
      <w:r w:rsidRPr="007A4F79">
        <w:rPr>
          <w:b w:val="0"/>
          <w:spacing w:val="-17"/>
        </w:rPr>
        <w:t xml:space="preserve"> </w:t>
      </w:r>
      <w:r w:rsidRPr="007A4F79">
        <w:rPr>
          <w:b w:val="0"/>
          <w:spacing w:val="-14"/>
        </w:rPr>
        <w:t>заполнения</w:t>
      </w:r>
      <w:r w:rsidRPr="007A4F79">
        <w:rPr>
          <w:b w:val="0"/>
          <w:spacing w:val="-6"/>
        </w:rPr>
        <w:t xml:space="preserve"> Заявку на ремонт</w:t>
      </w:r>
      <w:r>
        <w:rPr>
          <w:b w:val="0"/>
          <w:spacing w:val="80"/>
        </w:rPr>
        <w:t xml:space="preserve"> </w:t>
      </w:r>
      <w:r w:rsidRPr="007A4F79">
        <w:rPr>
          <w:b w:val="0"/>
          <w:spacing w:val="-6"/>
        </w:rPr>
        <w:t>необходимо при</w:t>
      </w:r>
      <w:r w:rsidRPr="007A4F79">
        <w:rPr>
          <w:b w:val="0"/>
          <w:spacing w:val="-14"/>
        </w:rPr>
        <w:t xml:space="preserve"> </w:t>
      </w:r>
      <w:r w:rsidRPr="007A4F79">
        <w:rPr>
          <w:b w:val="0"/>
          <w:spacing w:val="-6"/>
        </w:rPr>
        <w:t>от</w:t>
      </w:r>
      <w:r w:rsidRPr="007A4F79">
        <w:rPr>
          <w:b w:val="0"/>
          <w:spacing w:val="-6"/>
        </w:rPr>
        <w:t>правке</w:t>
      </w:r>
      <w:r w:rsidRPr="007A4F79">
        <w:rPr>
          <w:b w:val="0"/>
          <w:spacing w:val="-7"/>
        </w:rPr>
        <w:t xml:space="preserve"> </w:t>
      </w:r>
      <w:r w:rsidRPr="007A4F79">
        <w:rPr>
          <w:b w:val="0"/>
          <w:spacing w:val="-6"/>
        </w:rPr>
        <w:t>модуля влож</w:t>
      </w:r>
      <w:r>
        <w:rPr>
          <w:b w:val="0"/>
          <w:spacing w:val="-6"/>
        </w:rPr>
        <w:t>и</w:t>
      </w:r>
      <w:r w:rsidRPr="007A4F79">
        <w:rPr>
          <w:b w:val="0"/>
          <w:spacing w:val="-6"/>
        </w:rPr>
        <w:t>т</w:t>
      </w:r>
      <w:r w:rsidRPr="007A4F79">
        <w:rPr>
          <w:b w:val="0"/>
          <w:spacing w:val="-6"/>
        </w:rPr>
        <w:t xml:space="preserve">ь </w:t>
      </w:r>
      <w:r w:rsidRPr="007A4F79">
        <w:rPr>
          <w:b w:val="0"/>
          <w:spacing w:val="-12"/>
        </w:rPr>
        <w:t>в</w:t>
      </w:r>
      <w:r w:rsidRPr="007A4F79">
        <w:rPr>
          <w:b w:val="0"/>
          <w:spacing w:val="-17"/>
        </w:rPr>
        <w:t xml:space="preserve"> </w:t>
      </w:r>
      <w:r w:rsidRPr="007A4F79">
        <w:rPr>
          <w:b w:val="0"/>
          <w:spacing w:val="-12"/>
        </w:rPr>
        <w:t>файл-вкладыш</w:t>
      </w:r>
      <w:r w:rsidRPr="007A4F79">
        <w:rPr>
          <w:b w:val="0"/>
          <w:spacing w:val="-28"/>
        </w:rPr>
        <w:t xml:space="preserve"> </w:t>
      </w:r>
      <w:r w:rsidRPr="007A4F79">
        <w:rPr>
          <w:b w:val="0"/>
          <w:spacing w:val="-12"/>
        </w:rPr>
        <w:t>для</w:t>
      </w:r>
      <w:r w:rsidRPr="007A4F79">
        <w:rPr>
          <w:b w:val="0"/>
          <w:spacing w:val="-13"/>
        </w:rPr>
        <w:t xml:space="preserve"> </w:t>
      </w:r>
      <w:r w:rsidRPr="007A4F79">
        <w:rPr>
          <w:b w:val="0"/>
          <w:spacing w:val="-12"/>
        </w:rPr>
        <w:t>бумаги</w:t>
      </w:r>
      <w:r w:rsidRPr="007A4F79">
        <w:rPr>
          <w:b w:val="0"/>
          <w:spacing w:val="-23"/>
        </w:rPr>
        <w:t xml:space="preserve"> </w:t>
      </w:r>
      <w:r w:rsidRPr="007A4F79">
        <w:rPr>
          <w:b w:val="0"/>
          <w:spacing w:val="-12"/>
        </w:rPr>
        <w:t>и</w:t>
      </w:r>
      <w:r w:rsidRPr="007A4F79">
        <w:rPr>
          <w:b w:val="0"/>
          <w:spacing w:val="-22"/>
        </w:rPr>
        <w:t xml:space="preserve"> </w:t>
      </w:r>
      <w:r w:rsidRPr="007A4F79">
        <w:rPr>
          <w:b w:val="0"/>
          <w:spacing w:val="-12"/>
        </w:rPr>
        <w:t>прикрепит</w:t>
      </w:r>
      <w:r w:rsidRPr="007A4F79">
        <w:rPr>
          <w:b w:val="0"/>
          <w:spacing w:val="-12"/>
        </w:rPr>
        <w:t>ь</w:t>
      </w:r>
      <w:r w:rsidRPr="007A4F79">
        <w:rPr>
          <w:b w:val="0"/>
          <w:spacing w:val="-10"/>
        </w:rPr>
        <w:t xml:space="preserve"> </w:t>
      </w:r>
      <w:r w:rsidRPr="007A4F79">
        <w:rPr>
          <w:b w:val="0"/>
          <w:spacing w:val="-12"/>
        </w:rPr>
        <w:t>к</w:t>
      </w:r>
      <w:r w:rsidRPr="007A4F79">
        <w:rPr>
          <w:b w:val="0"/>
          <w:spacing w:val="-23"/>
        </w:rPr>
        <w:t xml:space="preserve"> </w:t>
      </w:r>
      <w:r>
        <w:rPr>
          <w:b w:val="0"/>
          <w:spacing w:val="-23"/>
        </w:rPr>
        <w:t>конкретному</w:t>
      </w:r>
      <w:r w:rsidRPr="007A4F79">
        <w:rPr>
          <w:b w:val="0"/>
          <w:spacing w:val="-16"/>
        </w:rPr>
        <w:t xml:space="preserve"> </w:t>
      </w:r>
      <w:r w:rsidRPr="007A4F79">
        <w:rPr>
          <w:b w:val="0"/>
          <w:spacing w:val="-12"/>
        </w:rPr>
        <w:t>модулю</w:t>
      </w:r>
    </w:p>
    <w:sectPr w:rsidR="003D075C" w:rsidRPr="007A4F79">
      <w:type w:val="continuous"/>
      <w:pgSz w:w="11910" w:h="16840"/>
      <w:pgMar w:top="6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075C"/>
    <w:rsid w:val="003D075C"/>
    <w:rsid w:val="007A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62BB"/>
  <w15:docId w15:val="{F562D9C4-3CA0-46AA-9607-9B7A033F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Ге</dc:creator>
  <cp:lastModifiedBy>Ломовцева Виктория Андреевна</cp:lastModifiedBy>
  <cp:revision>2</cp:revision>
  <dcterms:created xsi:type="dcterms:W3CDTF">2026-06-18T10:29:00Z</dcterms:created>
  <dcterms:modified xsi:type="dcterms:W3CDTF">2026-06-18T10:33:00Z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r7-office/2025.4.1.1604</vt:lpwstr>
  </property>
  <property fmtid="{D5CDD505-2E9C-101B-9397-08002B2CF9AE}" pid="5" name="LastSaved">
    <vt:filetime>2026-06-18T00:00:00Z</vt:filetime>
  </property>
  <property fmtid="{D5CDD505-2E9C-101B-9397-08002B2CF9AE}" pid="6" name="Producer">
    <vt:lpwstr>r7-office/2025.4.1.1604</vt:lpwstr>
  </property>
</Properties>
</file>